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CE6B82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CE6B82">
        <w:rPr>
          <w:bCs w:val="0"/>
          <w:sz w:val="24"/>
          <w:lang w:val="en-US"/>
        </w:rPr>
        <w:t>APPROVED</w:t>
      </w:r>
    </w:p>
    <w:p w:rsidR="00EA4E44" w:rsidRPr="00746BC1" w:rsidRDefault="00EA4E44" w:rsidP="00EA4E44">
      <w:pPr>
        <w:jc w:val="right"/>
        <w:rPr>
          <w:bCs/>
          <w:lang w:val="en-US"/>
        </w:rPr>
      </w:pPr>
      <w:r w:rsidRPr="00746BC1">
        <w:rPr>
          <w:bCs/>
          <w:lang w:val="en-US"/>
        </w:rPr>
        <w:t>The dean of faculty</w:t>
      </w:r>
    </w:p>
    <w:p w:rsidR="00EA4E44" w:rsidRPr="00CE6B82" w:rsidRDefault="00EA4E44" w:rsidP="00EA4E44">
      <w:pPr>
        <w:jc w:val="right"/>
        <w:rPr>
          <w:lang w:val="en-US"/>
        </w:rPr>
      </w:pPr>
      <w:r w:rsidRPr="00CE6B82">
        <w:rPr>
          <w:b/>
          <w:lang w:val="en-US"/>
        </w:rPr>
        <w:t xml:space="preserve">   </w:t>
      </w:r>
      <w:r w:rsidRPr="00CE6B82">
        <w:rPr>
          <w:lang w:val="en-US"/>
        </w:rPr>
        <w:t xml:space="preserve">Doctor of philosophy, professor, </w:t>
      </w:r>
    </w:p>
    <w:p w:rsidR="00EA4E44" w:rsidRDefault="00EA4E44" w:rsidP="00EA4E44">
      <w:pPr>
        <w:jc w:val="right"/>
        <w:rPr>
          <w:lang w:val="en-US"/>
        </w:rPr>
      </w:pPr>
      <w:r>
        <w:rPr>
          <w:lang w:val="en-US"/>
        </w:rPr>
        <w:t>________________________</w:t>
      </w:r>
      <w:r w:rsidR="000B4B0B">
        <w:rPr>
          <w:lang w:val="en-US"/>
        </w:rPr>
        <w:t xml:space="preserve"> </w:t>
      </w:r>
      <w:proofErr w:type="spellStart"/>
      <w:r w:rsidR="000B4B0B">
        <w:rPr>
          <w:lang w:val="en-US"/>
        </w:rPr>
        <w:t>Massalimova</w:t>
      </w:r>
      <w:proofErr w:type="spellEnd"/>
      <w:r w:rsidR="000B4B0B">
        <w:rPr>
          <w:lang w:val="en-US"/>
        </w:rPr>
        <w:t xml:space="preserve"> A.R</w:t>
      </w:r>
      <w:r w:rsidR="00C9427D">
        <w:rPr>
          <w:lang w:val="en-US"/>
        </w:rPr>
        <w:t>.</w:t>
      </w:r>
    </w:p>
    <w:p w:rsidR="0020025F" w:rsidRPr="00356136" w:rsidRDefault="00EA4E44" w:rsidP="00EA4E44">
      <w:pPr>
        <w:jc w:val="right"/>
      </w:pPr>
      <w:r w:rsidRPr="00CE6B82">
        <w:rPr>
          <w:lang w:val="en-US"/>
        </w:rPr>
        <w:t>The report</w:t>
      </w:r>
      <w:r>
        <w:rPr>
          <w:lang w:val="en-US"/>
        </w:rPr>
        <w:t xml:space="preserve"> </w:t>
      </w:r>
      <w:r w:rsidRPr="00746BC1">
        <w:rPr>
          <w:lang w:val="en-US"/>
        </w:rPr>
        <w:t xml:space="preserve">№ </w:t>
      </w:r>
      <w:r>
        <w:rPr>
          <w:lang w:val="en-US"/>
        </w:rPr>
        <w:t>___</w:t>
      </w:r>
      <w:r w:rsidRPr="00746BC1">
        <w:rPr>
          <w:lang w:val="en-US"/>
        </w:rPr>
        <w:t xml:space="preserve"> </w:t>
      </w:r>
      <w:r>
        <w:rPr>
          <w:lang w:val="en-US"/>
        </w:rPr>
        <w:t>from</w:t>
      </w:r>
      <w:r w:rsidRPr="00746BC1">
        <w:rPr>
          <w:lang w:val="en-US"/>
        </w:rPr>
        <w:t xml:space="preserve"> «</w:t>
      </w:r>
      <w:r>
        <w:rPr>
          <w:lang w:val="en-US"/>
        </w:rPr>
        <w:t>___</w:t>
      </w:r>
      <w:r w:rsidRPr="00746BC1">
        <w:rPr>
          <w:lang w:val="en-US"/>
        </w:rPr>
        <w:t xml:space="preserve">» </w:t>
      </w:r>
      <w:r>
        <w:rPr>
          <w:lang w:val="en-US"/>
        </w:rPr>
        <w:t>_________</w:t>
      </w:r>
      <w:r w:rsidR="00C9427D">
        <w:rPr>
          <w:lang w:val="en-US"/>
        </w:rPr>
        <w:t>20</w:t>
      </w:r>
      <w:r w:rsidR="00356136" w:rsidRPr="00356136">
        <w:rPr>
          <w:lang w:val="en-US"/>
        </w:rPr>
        <w:t>2</w:t>
      </w:r>
      <w:r w:rsidR="00356136">
        <w:t>0</w:t>
      </w:r>
      <w:bookmarkStart w:id="0" w:name="_GoBack"/>
      <w:bookmarkEnd w:id="0"/>
    </w:p>
    <w:p w:rsidR="00494D8A" w:rsidRPr="00663E84" w:rsidRDefault="00494D8A" w:rsidP="00EA4E44">
      <w:pPr>
        <w:jc w:val="right"/>
        <w:rPr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193C89">
        <w:rPr>
          <w:b/>
          <w:lang w:val="en-US"/>
        </w:rPr>
        <w:t>Study of Organizations</w:t>
      </w:r>
      <w:r w:rsidR="0084703C" w:rsidRPr="00193C89">
        <w:rPr>
          <w:b/>
          <w:lang w:val="en-US"/>
        </w:rPr>
        <w:t xml:space="preserve">” </w:t>
      </w:r>
    </w:p>
    <w:p w:rsidR="00EA4E44" w:rsidRPr="00663E84" w:rsidRDefault="00AB1503" w:rsidP="00EA4E44">
      <w:pPr>
        <w:jc w:val="center"/>
        <w:rPr>
          <w:b/>
          <w:lang w:val="en-US"/>
        </w:rPr>
      </w:pPr>
      <w:r>
        <w:rPr>
          <w:b/>
          <w:lang w:val="en-US"/>
        </w:rPr>
        <w:t>5</w:t>
      </w:r>
      <w:r w:rsidR="00EA4E44" w:rsidRPr="00663E84">
        <w:rPr>
          <w:b/>
          <w:lang w:val="en-US"/>
        </w:rPr>
        <w:t xml:space="preserve"> credit</w:t>
      </w:r>
      <w:r w:rsidR="00193C89">
        <w:rPr>
          <w:b/>
          <w:lang w:val="en-US"/>
        </w:rPr>
        <w:t>s</w:t>
      </w:r>
    </w:p>
    <w:p w:rsidR="00295404" w:rsidRPr="00C908EB" w:rsidRDefault="00EA4E44" w:rsidP="0084703C">
      <w:pPr>
        <w:jc w:val="center"/>
        <w:rPr>
          <w:bCs/>
          <w:lang w:val="en-US"/>
        </w:rPr>
      </w:pPr>
      <w:r w:rsidRPr="00663E84">
        <w:rPr>
          <w:b/>
          <w:lang w:val="en-US"/>
        </w:rPr>
        <w:t xml:space="preserve"> The direction</w:t>
      </w:r>
      <w:r w:rsidR="00F052C2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301BE8">
        <w:rPr>
          <w:b/>
          <w:lang w:val="en-US"/>
        </w:rPr>
        <w:t>:</w:t>
      </w:r>
      <w:r w:rsidR="00494D8A" w:rsidRPr="00494D8A">
        <w:rPr>
          <w:bCs/>
          <w:lang w:val="en-US"/>
        </w:rPr>
        <w:t xml:space="preserve"> </w:t>
      </w:r>
      <w:r w:rsidR="0084703C" w:rsidRPr="00494D8A">
        <w:rPr>
          <w:bCs/>
          <w:lang w:val="en-US"/>
        </w:rPr>
        <w:t xml:space="preserve"> </w:t>
      </w:r>
      <w:r w:rsidR="00494D8A" w:rsidRPr="003111C5">
        <w:rPr>
          <w:b/>
          <w:bCs/>
          <w:lang w:val="en-US"/>
        </w:rPr>
        <w:t>“</w:t>
      </w:r>
      <w:r w:rsidR="00193C89" w:rsidRPr="003111C5">
        <w:rPr>
          <w:b/>
          <w:bCs/>
          <w:lang w:val="en-US"/>
        </w:rPr>
        <w:t>7M03118 – Personality and Organizational Psychology</w:t>
      </w:r>
      <w:r w:rsidR="00494D8A" w:rsidRPr="003111C5">
        <w:rPr>
          <w:b/>
          <w:bCs/>
          <w:lang w:val="en-US"/>
        </w:rPr>
        <w:t>”</w:t>
      </w:r>
      <w:r w:rsidR="00301BE8" w:rsidRPr="00301BE8">
        <w:rPr>
          <w:bCs/>
          <w:lang w:val="en-US"/>
        </w:rPr>
        <w:t xml:space="preserve"> </w:t>
      </w:r>
    </w:p>
    <w:p w:rsidR="0020025F" w:rsidRPr="00663E84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847"/>
      </w:tblGrid>
      <w:tr w:rsidR="0020025F" w:rsidRPr="00247869" w:rsidTr="00193C89">
        <w:tc>
          <w:tcPr>
            <w:tcW w:w="534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221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193C89">
            <w:pPr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signifi</w:t>
            </w:r>
            <w:r w:rsidR="00193C89">
              <w:rPr>
                <w:color w:val="000000"/>
                <w:lang w:val="en-US"/>
              </w:rPr>
              <w:t xml:space="preserve">cance of psychology in studying </w:t>
            </w:r>
            <w:r w:rsidR="00D42318">
              <w:rPr>
                <w:color w:val="000000"/>
                <w:lang w:val="en-US"/>
              </w:rPr>
              <w:t xml:space="preserve">organizations </w:t>
            </w:r>
            <w:r w:rsidR="00193C89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7914E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53294C" w:rsidP="00D4231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>Identify</w:t>
            </w:r>
            <w:r w:rsidR="00D42318">
              <w:rPr>
                <w:color w:val="000000"/>
                <w:lang w:val="en-GB"/>
              </w:rPr>
              <w:t xml:space="preserve"> r</w:t>
            </w:r>
            <w:r w:rsidR="00193C89" w:rsidRPr="00193C89">
              <w:rPr>
                <w:color w:val="000000"/>
                <w:lang w:val="en-GB"/>
              </w:rPr>
              <w:t xml:space="preserve">esearch issues of </w:t>
            </w:r>
            <w:r w:rsidR="00193C89" w:rsidRPr="00193C89">
              <w:rPr>
                <w:bCs/>
                <w:color w:val="000000"/>
                <w:lang w:val="en-US"/>
              </w:rPr>
              <w:t xml:space="preserve">studying organizations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7914E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D42318" w:rsidP="00D4231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>Distinguish s</w:t>
            </w:r>
            <w:r w:rsidRPr="00D42318">
              <w:rPr>
                <w:color w:val="000000"/>
                <w:lang w:val="en-GB"/>
              </w:rPr>
              <w:t xml:space="preserve">ocial and economic causes of needs to study </w:t>
            </w:r>
            <w:r w:rsidRPr="00D42318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D42318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D42318">
              <w:rPr>
                <w:color w:val="000000"/>
                <w:lang w:val="en-GB"/>
              </w:rPr>
              <w:t>Describe</w:t>
            </w:r>
            <w:r w:rsidRPr="00D42318">
              <w:rPr>
                <w:color w:val="000000"/>
                <w:lang w:val="en-US"/>
              </w:rPr>
              <w:t xml:space="preserve"> </w:t>
            </w:r>
            <w:r w:rsidRPr="00D42318">
              <w:rPr>
                <w:color w:val="000000"/>
                <w:lang w:val="en-GB"/>
              </w:rPr>
              <w:t xml:space="preserve">scientific background of </w:t>
            </w:r>
            <w:r w:rsidRPr="00D42318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813B1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Define </w:t>
            </w:r>
            <w:r w:rsidR="00D42318">
              <w:rPr>
                <w:color w:val="000000"/>
                <w:lang w:val="en-US"/>
              </w:rPr>
              <w:t xml:space="preserve">basic </w:t>
            </w:r>
            <w:r w:rsidRPr="00624282">
              <w:rPr>
                <w:color w:val="000000"/>
                <w:lang w:val="en-US"/>
              </w:rPr>
              <w:t xml:space="preserve">research </w:t>
            </w:r>
            <w:r w:rsidR="00D42318">
              <w:rPr>
                <w:color w:val="000000"/>
                <w:lang w:val="en-US"/>
              </w:rPr>
              <w:t xml:space="preserve">tasks </w:t>
            </w:r>
            <w:r w:rsidR="00D42318" w:rsidRPr="00D42318">
              <w:rPr>
                <w:color w:val="000000"/>
                <w:lang w:val="en-GB"/>
              </w:rPr>
              <w:t xml:space="preserve">of </w:t>
            </w:r>
            <w:r w:rsidR="00D42318" w:rsidRPr="00D42318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Distinguish research object and subject sphere of </w:t>
            </w:r>
            <w:r w:rsidR="00D42318" w:rsidRPr="00D42318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B6766F" w:rsidRDefault="0039578A" w:rsidP="0039578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Denote o</w:t>
            </w:r>
            <w:r w:rsidRPr="0039578A">
              <w:rPr>
                <w:bCs/>
                <w:color w:val="000000"/>
                <w:lang w:val="en-US"/>
              </w:rPr>
              <w:t>rganizations</w:t>
            </w:r>
            <w:r w:rsidRPr="0039578A">
              <w:rPr>
                <w:color w:val="000000"/>
                <w:lang w:val="en-US"/>
              </w:rPr>
              <w:t xml:space="preserve"> as group</w:t>
            </w:r>
            <w:r w:rsidRPr="0039578A">
              <w:rPr>
                <w:color w:val="000000"/>
                <w:lang w:val="en-GB"/>
              </w:rPr>
              <w:t xml:space="preserve"> </w:t>
            </w:r>
            <w:proofErr w:type="spellStart"/>
            <w:r w:rsidRPr="0039578A">
              <w:rPr>
                <w:color w:val="000000"/>
                <w:lang w:val="en-GB"/>
              </w:rPr>
              <w:t>phenomen</w:t>
            </w:r>
            <w:proofErr w:type="spellEnd"/>
            <w:r w:rsidRPr="0039578A">
              <w:rPr>
                <w:color w:val="000000"/>
                <w:lang w:val="en-US"/>
              </w:rPr>
              <w:t>a</w:t>
            </w:r>
            <w:r w:rsidRPr="0039578A">
              <w:rPr>
                <w:color w:val="000000"/>
                <w:lang w:val="en-GB"/>
              </w:rPr>
              <w:t xml:space="preserve"> </w:t>
            </w:r>
            <w:r w:rsidRPr="0039578A">
              <w:rPr>
                <w:color w:val="000000"/>
                <w:lang w:val="en-US"/>
              </w:rPr>
              <w:t xml:space="preserve">and </w:t>
            </w:r>
            <w:r w:rsidRPr="0039578A">
              <w:rPr>
                <w:bCs/>
                <w:color w:val="000000"/>
                <w:lang w:val="en-US"/>
              </w:rPr>
              <w:t>grouping processes within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53294C" w:rsidP="005E239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Clarify o</w:t>
            </w:r>
            <w:r w:rsidRPr="0053294C">
              <w:rPr>
                <w:bCs/>
                <w:color w:val="000000"/>
                <w:lang w:val="en-US"/>
              </w:rPr>
              <w:t>rganizations as a sphere of social-psychological study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53294C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53294C">
              <w:rPr>
                <w:color w:val="000000"/>
                <w:lang w:val="en-GB"/>
              </w:rPr>
              <w:t xml:space="preserve">Define a group as an object of </w:t>
            </w:r>
            <w:r w:rsidRPr="0053294C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416B58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53294C" w:rsidP="0053294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Describe a</w:t>
            </w:r>
            <w:r w:rsidRPr="0053294C">
              <w:rPr>
                <w:color w:val="000000"/>
                <w:lang w:val="en-US"/>
              </w:rPr>
              <w:t xml:space="preserve">ims of implementing </w:t>
            </w:r>
            <w:r w:rsidRPr="0053294C">
              <w:rPr>
                <w:bCs/>
                <w:color w:val="000000"/>
                <w:lang w:val="en-US"/>
              </w:rPr>
              <w:t>study</w:t>
            </w:r>
            <w:r>
              <w:rPr>
                <w:bCs/>
                <w:color w:val="000000"/>
                <w:lang w:val="en-US"/>
              </w:rPr>
              <w:t xml:space="preserve"> of</w:t>
            </w:r>
            <w:r w:rsidRPr="0053294C">
              <w:rPr>
                <w:bCs/>
                <w:color w:val="000000"/>
                <w:lang w:val="en-US"/>
              </w:rPr>
              <w:t xml:space="preserve"> organizations to various spheres of education, industry and economy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416B58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55300E" w:rsidP="0055300E">
            <w:pPr>
              <w:jc w:val="both"/>
              <w:rPr>
                <w:sz w:val="22"/>
                <w:szCs w:val="22"/>
                <w:lang w:val="en-US"/>
              </w:rPr>
            </w:pPr>
            <w:r w:rsidRPr="0055300E">
              <w:rPr>
                <w:color w:val="000000"/>
                <w:lang w:val="en-GB"/>
              </w:rPr>
              <w:t xml:space="preserve">Identify </w:t>
            </w:r>
            <w:r>
              <w:rPr>
                <w:color w:val="000000"/>
                <w:lang w:val="en-GB"/>
              </w:rPr>
              <w:t>p</w:t>
            </w:r>
            <w:r w:rsidRPr="0055300E">
              <w:rPr>
                <w:color w:val="000000"/>
                <w:lang w:val="en-GB"/>
              </w:rPr>
              <w:t xml:space="preserve">ractical tasks of </w:t>
            </w:r>
            <w:r w:rsidRPr="0055300E">
              <w:rPr>
                <w:bCs/>
                <w:color w:val="000000"/>
                <w:lang w:val="en-US"/>
              </w:rPr>
              <w:t>studying organizations in psychology and neighboring  scientific spheres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62F16" w:rsidRDefault="0055300E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55300E">
              <w:rPr>
                <w:color w:val="000000"/>
                <w:lang w:val="en-GB"/>
              </w:rPr>
              <w:t>Reveal the content of a person</w:t>
            </w:r>
            <w:r>
              <w:rPr>
                <w:color w:val="000000"/>
                <w:lang w:val="en-GB"/>
              </w:rPr>
              <w:t>ality</w:t>
            </w:r>
            <w:r w:rsidRPr="0055300E">
              <w:rPr>
                <w:color w:val="000000"/>
                <w:lang w:val="en-GB"/>
              </w:rPr>
              <w:t xml:space="preserve"> as a member of different </w:t>
            </w:r>
            <w:r w:rsidRPr="0055300E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D16408" w:rsidRDefault="0055300E" w:rsidP="0055300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Signify study of o</w:t>
            </w:r>
            <w:r w:rsidRPr="0055300E">
              <w:rPr>
                <w:color w:val="000000"/>
                <w:lang w:val="en-US"/>
              </w:rPr>
              <w:t xml:space="preserve">rganizations in </w:t>
            </w:r>
            <w:r>
              <w:rPr>
                <w:color w:val="000000"/>
                <w:lang w:val="en-US"/>
              </w:rPr>
              <w:t xml:space="preserve">the field of </w:t>
            </w:r>
            <w:r>
              <w:rPr>
                <w:bCs/>
                <w:color w:val="000000"/>
                <w:lang w:val="en-US"/>
              </w:rPr>
              <w:t>o</w:t>
            </w:r>
            <w:r w:rsidRPr="0055300E">
              <w:rPr>
                <w:bCs/>
                <w:color w:val="000000"/>
                <w:lang w:val="en-US"/>
              </w:rPr>
              <w:t xml:space="preserve">rganizational </w:t>
            </w:r>
            <w:r>
              <w:rPr>
                <w:bCs/>
                <w:color w:val="000000"/>
                <w:lang w:val="en-US"/>
              </w:rPr>
              <w:t>p</w:t>
            </w:r>
            <w:r w:rsidRPr="0055300E">
              <w:rPr>
                <w:bCs/>
                <w:color w:val="000000"/>
                <w:lang w:val="en-US"/>
              </w:rPr>
              <w:t>sychology</w:t>
            </w:r>
            <w:r w:rsidRPr="0055300E">
              <w:rPr>
                <w:b/>
                <w:color w:val="000000"/>
                <w:lang w:val="en-US"/>
              </w:rPr>
              <w:t xml:space="preserve">   </w:t>
            </w:r>
            <w:r w:rsidR="00B53B43" w:rsidRPr="00624282">
              <w:rPr>
                <w:color w:val="000000"/>
                <w:lang w:val="en-US"/>
              </w:rPr>
              <w:t>  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34B5D" w:rsidRDefault="00921E0F" w:rsidP="00921E0F">
            <w:pPr>
              <w:pStyle w:val="a4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Represent the </w:t>
            </w:r>
            <w:r w:rsidRPr="00921E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research sphere of </w:t>
            </w:r>
            <w:r w:rsidRPr="00921E0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organizational psychology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0C7080" w:rsidRDefault="00F92B2C" w:rsidP="00F92B2C">
            <w:pPr>
              <w:jc w:val="both"/>
              <w:rPr>
                <w:sz w:val="22"/>
                <w:szCs w:val="22"/>
                <w:lang w:val="en-US"/>
              </w:rPr>
            </w:pPr>
            <w:r w:rsidRPr="00F92B2C">
              <w:rPr>
                <w:bCs/>
                <w:color w:val="000000"/>
                <w:lang w:val="en-US"/>
              </w:rPr>
              <w:t>Denote</w:t>
            </w:r>
            <w:r w:rsidRPr="00F92B2C">
              <w:rPr>
                <w:color w:val="000000"/>
                <w:lang w:val="en-US"/>
              </w:rPr>
              <w:t xml:space="preserve"> </w:t>
            </w:r>
            <w:r w:rsidR="00B53B43" w:rsidRPr="00624282">
              <w:rPr>
                <w:color w:val="000000"/>
                <w:lang w:val="en-US"/>
              </w:rPr>
              <w:t xml:space="preserve">main </w:t>
            </w:r>
            <w:r>
              <w:rPr>
                <w:color w:val="000000"/>
                <w:lang w:val="en-US"/>
              </w:rPr>
              <w:t xml:space="preserve">methods of research in </w:t>
            </w:r>
            <w:r w:rsidRPr="00F92B2C">
              <w:rPr>
                <w:bCs/>
                <w:color w:val="000000"/>
                <w:lang w:val="en-US"/>
              </w:rPr>
              <w:t>organizational psychology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921E0F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921E0F">
              <w:rPr>
                <w:color w:val="000000"/>
                <w:lang w:val="en-GB"/>
              </w:rPr>
              <w:t xml:space="preserve">Describe basic research goals of </w:t>
            </w:r>
            <w:r w:rsidRPr="00921E0F">
              <w:rPr>
                <w:bCs/>
                <w:color w:val="000000"/>
                <w:lang w:val="en-US"/>
              </w:rPr>
              <w:t>organizational psychology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C51ABE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851E6" w:rsidRDefault="00B53B43" w:rsidP="00A62423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Reveal </w:t>
            </w:r>
            <w:r w:rsidR="00A62423">
              <w:rPr>
                <w:color w:val="000000"/>
                <w:lang w:val="en-GB"/>
              </w:rPr>
              <w:t>e</w:t>
            </w:r>
            <w:r w:rsidR="00A62423" w:rsidRPr="00A62423">
              <w:rPr>
                <w:color w:val="000000"/>
                <w:lang w:val="en-GB"/>
              </w:rPr>
              <w:t xml:space="preserve">volutionary and behavioural predetermines of </w:t>
            </w:r>
            <w:r w:rsidR="00A62423" w:rsidRPr="00A62423">
              <w:rPr>
                <w:bCs/>
                <w:color w:val="000000"/>
                <w:lang w:val="en-US"/>
              </w:rPr>
              <w:t>human organizations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851E6" w:rsidRDefault="00A62423" w:rsidP="00A62423">
            <w:pPr>
              <w:jc w:val="both"/>
              <w:rPr>
                <w:sz w:val="22"/>
                <w:szCs w:val="22"/>
                <w:lang w:val="en-US"/>
              </w:rPr>
            </w:pPr>
            <w:r w:rsidRPr="00A62423">
              <w:rPr>
                <w:color w:val="000000"/>
                <w:lang w:val="en-US"/>
              </w:rPr>
              <w:t>Distinguish</w:t>
            </w:r>
            <w:r>
              <w:rPr>
                <w:color w:val="000000"/>
                <w:lang w:val="en-US"/>
              </w:rPr>
              <w:t xml:space="preserve"> </w:t>
            </w:r>
            <w:r w:rsidRPr="00A62423">
              <w:rPr>
                <w:color w:val="000000"/>
                <w:lang w:val="en-GB"/>
              </w:rPr>
              <w:t xml:space="preserve">mechanisms of </w:t>
            </w:r>
            <w:r w:rsidRPr="00A62423">
              <w:rPr>
                <w:bCs/>
                <w:color w:val="000000"/>
                <w:lang w:val="en-US"/>
              </w:rPr>
              <w:t>instincts, individual-exchangeable behavior and intelligence within forming human society and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851E6" w:rsidRDefault="00A62423" w:rsidP="00BA0A11">
            <w:pPr>
              <w:jc w:val="both"/>
              <w:rPr>
                <w:sz w:val="22"/>
                <w:szCs w:val="22"/>
                <w:lang w:val="en-US"/>
              </w:rPr>
            </w:pPr>
            <w:r w:rsidRPr="00A62423">
              <w:rPr>
                <w:color w:val="000000"/>
                <w:lang w:val="en-GB"/>
              </w:rPr>
              <w:t>Analy</w:t>
            </w:r>
            <w:r w:rsidR="00BA0A11">
              <w:rPr>
                <w:color w:val="000000"/>
                <w:lang w:val="en-GB"/>
              </w:rPr>
              <w:t>s</w:t>
            </w:r>
            <w:r w:rsidRPr="00A62423">
              <w:rPr>
                <w:color w:val="000000"/>
                <w:lang w:val="en-GB"/>
              </w:rPr>
              <w:t xml:space="preserve">e the issue of social connection in </w:t>
            </w:r>
            <w:r w:rsidRPr="00A62423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BA0A11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Reveal </w:t>
            </w:r>
            <w:r w:rsidR="00BA0A11">
              <w:rPr>
                <w:color w:val="000000"/>
                <w:lang w:val="en-US"/>
              </w:rPr>
              <w:t>the i</w:t>
            </w:r>
            <w:r w:rsidR="00BA0A11" w:rsidRPr="00BA0A11">
              <w:rPr>
                <w:color w:val="000000"/>
                <w:lang w:val="en-US"/>
              </w:rPr>
              <w:t xml:space="preserve">ssue of intercourse in </w:t>
            </w:r>
            <w:r w:rsidR="00BA0A11" w:rsidRPr="00BA0A11">
              <w:rPr>
                <w:color w:val="000000"/>
                <w:lang w:val="en-GB"/>
              </w:rPr>
              <w:t xml:space="preserve">study of </w:t>
            </w:r>
            <w:r w:rsidR="00BA0A11" w:rsidRPr="00BA0A11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7C1A0D" w:rsidRDefault="00BA0A11" w:rsidP="00BA0A11">
            <w:pPr>
              <w:jc w:val="both"/>
              <w:rPr>
                <w:sz w:val="22"/>
                <w:szCs w:val="22"/>
                <w:lang w:val="en-US"/>
              </w:rPr>
            </w:pPr>
            <w:r w:rsidRPr="00BA0A11">
              <w:rPr>
                <w:color w:val="000000"/>
                <w:lang w:val="en-GB"/>
              </w:rPr>
              <w:t>Describe</w:t>
            </w:r>
            <w:r w:rsidR="00B53B43" w:rsidRPr="00624282">
              <w:rPr>
                <w:color w:val="000000"/>
                <w:lang w:val="en-US"/>
              </w:rPr>
              <w:t xml:space="preserve"> </w:t>
            </w:r>
            <w:r w:rsidRPr="00BA0A11">
              <w:rPr>
                <w:color w:val="000000"/>
                <w:lang w:val="en-US"/>
              </w:rPr>
              <w:t>communicative</w:t>
            </w:r>
            <w:r w:rsidRPr="00BA0A11">
              <w:rPr>
                <w:color w:val="000000"/>
                <w:lang w:val="en-GB"/>
              </w:rPr>
              <w:t xml:space="preserve"> </w:t>
            </w:r>
            <w:r w:rsidRPr="00BA0A11">
              <w:rPr>
                <w:color w:val="000000"/>
                <w:lang w:val="en-US"/>
              </w:rPr>
              <w:t>side</w:t>
            </w:r>
            <w:r>
              <w:rPr>
                <w:color w:val="000000"/>
                <w:lang w:val="en-US"/>
              </w:rPr>
              <w:t xml:space="preserve"> of </w:t>
            </w:r>
            <w:r w:rsidRPr="00BA0A11">
              <w:rPr>
                <w:color w:val="000000"/>
                <w:lang w:val="en-US"/>
              </w:rPr>
              <w:t>intercourse with</w:t>
            </w:r>
            <w:r w:rsidRPr="00BA0A11">
              <w:rPr>
                <w:color w:val="000000"/>
                <w:lang w:val="en-GB"/>
              </w:rPr>
              <w:t xml:space="preserve">in </w:t>
            </w:r>
            <w:r w:rsidRPr="00BA0A11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BA0A11" w:rsidP="00BA0A11">
            <w:pPr>
              <w:jc w:val="both"/>
              <w:rPr>
                <w:sz w:val="22"/>
                <w:szCs w:val="22"/>
                <w:lang w:val="en-US"/>
              </w:rPr>
            </w:pPr>
            <w:r w:rsidRPr="00BA0A11">
              <w:rPr>
                <w:color w:val="000000"/>
                <w:lang w:val="en-GB"/>
              </w:rPr>
              <w:t>Define</w:t>
            </w:r>
            <w:r w:rsidRPr="00BA0A11">
              <w:rPr>
                <w:color w:val="000000"/>
                <w:lang w:val="en-US"/>
              </w:rPr>
              <w:t xml:space="preserve"> interactive side of intercourse with</w:t>
            </w:r>
            <w:r w:rsidRPr="00BA0A11">
              <w:rPr>
                <w:color w:val="000000"/>
                <w:lang w:val="en-GB"/>
              </w:rPr>
              <w:t xml:space="preserve">in </w:t>
            </w:r>
            <w:r w:rsidRPr="00BA0A11">
              <w:rPr>
                <w:bCs/>
                <w:color w:val="000000"/>
                <w:lang w:val="en-US"/>
              </w:rPr>
              <w:t>studying organizations</w:t>
            </w:r>
            <w:r w:rsidRPr="00BA0A1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047FD7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74B5" w:rsidRDefault="00F92B2C" w:rsidP="00F92B2C">
            <w:pPr>
              <w:ind w:left="708" w:hanging="708"/>
              <w:jc w:val="both"/>
              <w:rPr>
                <w:sz w:val="22"/>
                <w:szCs w:val="22"/>
                <w:lang w:val="en-US"/>
              </w:rPr>
            </w:pPr>
            <w:r w:rsidRPr="00F92B2C">
              <w:rPr>
                <w:color w:val="000000"/>
                <w:lang w:val="en-US"/>
              </w:rPr>
              <w:t>Clarify perceptive</w:t>
            </w:r>
            <w:r>
              <w:rPr>
                <w:color w:val="000000"/>
                <w:lang w:val="en-US"/>
              </w:rPr>
              <w:t xml:space="preserve"> side of </w:t>
            </w:r>
            <w:r w:rsidRPr="00F92B2C">
              <w:rPr>
                <w:color w:val="000000"/>
                <w:lang w:val="en-US"/>
              </w:rPr>
              <w:t xml:space="preserve"> intercourse with</w:t>
            </w:r>
            <w:r w:rsidRPr="00F92B2C">
              <w:rPr>
                <w:color w:val="000000"/>
                <w:lang w:val="en-GB"/>
              </w:rPr>
              <w:t xml:space="preserve">in </w:t>
            </w:r>
            <w:r w:rsidRPr="00F92B2C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047FD7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F35996" w:rsidRDefault="00F92B2C" w:rsidP="00F92B2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 xml:space="preserve">Evaluate the effectiveness of different </w:t>
            </w:r>
            <w:r w:rsidRPr="00F92B2C">
              <w:rPr>
                <w:color w:val="000000"/>
                <w:lang w:val="en-US"/>
              </w:rPr>
              <w:t xml:space="preserve">intercourse techniques(communicative, interactive and perceptive) in </w:t>
            </w:r>
            <w:r w:rsidRPr="00F92B2C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34B5D" w:rsidRDefault="00A14EDD" w:rsidP="00A14EDD">
            <w:pPr>
              <w:jc w:val="both"/>
              <w:rPr>
                <w:sz w:val="22"/>
                <w:szCs w:val="22"/>
                <w:lang w:val="en-US"/>
              </w:rPr>
            </w:pPr>
            <w:r w:rsidRPr="00A14EDD">
              <w:rPr>
                <w:color w:val="000000"/>
                <w:lang w:val="en-GB"/>
              </w:rPr>
              <w:t>Analyse</w:t>
            </w:r>
            <w:r w:rsidRPr="00A14ED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significance of </w:t>
            </w:r>
            <w:r w:rsidR="00F92B2C" w:rsidRPr="00F92B2C">
              <w:rPr>
                <w:color w:val="000000"/>
                <w:lang w:val="en-US"/>
              </w:rPr>
              <w:t>"</w:t>
            </w:r>
            <w:r>
              <w:rPr>
                <w:color w:val="000000"/>
                <w:lang w:val="en-US"/>
              </w:rPr>
              <w:t>s</w:t>
            </w:r>
            <w:r w:rsidR="00F92B2C" w:rsidRPr="00F92B2C">
              <w:rPr>
                <w:color w:val="000000"/>
                <w:lang w:val="en-US"/>
              </w:rPr>
              <w:t xml:space="preserve">takeholders" in </w:t>
            </w:r>
            <w:r w:rsidR="00F92B2C" w:rsidRPr="00F92B2C">
              <w:rPr>
                <w:bCs/>
                <w:color w:val="000000"/>
                <w:lang w:val="en-US"/>
              </w:rPr>
              <w:t>studying organizations</w:t>
            </w:r>
            <w:r>
              <w:rPr>
                <w:color w:val="000000"/>
                <w:lang w:val="en-US"/>
              </w:rPr>
              <w:t xml:space="preserve">: </w:t>
            </w:r>
            <w:r w:rsidR="00F92B2C" w:rsidRPr="00F92B2C">
              <w:rPr>
                <w:color w:val="000000"/>
                <w:lang w:val="en-US"/>
              </w:rPr>
              <w:t>sponsors, clients, line managers, participants, facilitators and providers  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DB48AA" w:rsidRDefault="00096AB7" w:rsidP="00A14EDD">
            <w:pPr>
              <w:jc w:val="both"/>
              <w:rPr>
                <w:sz w:val="22"/>
                <w:szCs w:val="22"/>
                <w:lang w:val="en-US"/>
              </w:rPr>
            </w:pPr>
            <w:r w:rsidRPr="00096AB7">
              <w:rPr>
                <w:color w:val="000000"/>
                <w:lang w:val="en-GB"/>
              </w:rPr>
              <w:t xml:space="preserve">Describe </w:t>
            </w:r>
            <w:r w:rsidR="00A14EDD" w:rsidRPr="00A14EDD">
              <w:rPr>
                <w:color w:val="000000"/>
                <w:lang w:val="en-GB"/>
              </w:rPr>
              <w:t xml:space="preserve">different </w:t>
            </w:r>
            <w:r w:rsidR="00A14EDD" w:rsidRPr="00A14EDD">
              <w:rPr>
                <w:color w:val="000000"/>
                <w:lang w:val="en-US"/>
              </w:rPr>
              <w:t xml:space="preserve">"stakeholders" roles </w:t>
            </w:r>
            <w:r w:rsidR="00A14EDD" w:rsidRPr="00A14EDD">
              <w:rPr>
                <w:bCs/>
                <w:color w:val="000000"/>
                <w:lang w:val="en-US"/>
              </w:rPr>
              <w:t>within studying organizations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0C7080" w:rsidRDefault="00A14EDD" w:rsidP="00A14E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Reveal working a</w:t>
            </w:r>
            <w:r w:rsidRPr="00A14EDD">
              <w:rPr>
                <w:color w:val="000000"/>
                <w:lang w:val="en-US"/>
              </w:rPr>
              <w:t>genda and motivations of various "stakeholders"</w:t>
            </w:r>
            <w:r w:rsidRPr="00A14EDD">
              <w:rPr>
                <w:bCs/>
                <w:color w:val="000000"/>
                <w:lang w:val="en-US"/>
              </w:rPr>
              <w:t xml:space="preserve"> within studying organizations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17FB3" w:rsidRDefault="00096AB7" w:rsidP="00096AB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Represent possible research  p</w:t>
            </w:r>
            <w:r w:rsidR="00A14EDD" w:rsidRPr="00A14EDD">
              <w:rPr>
                <w:color w:val="000000"/>
                <w:lang w:val="en-US"/>
              </w:rPr>
              <w:t xml:space="preserve">rojects in the field of </w:t>
            </w:r>
            <w:r w:rsidR="00A14EDD" w:rsidRPr="00A14EDD">
              <w:rPr>
                <w:bCs/>
                <w:color w:val="000000"/>
                <w:lang w:val="en-US"/>
              </w:rPr>
              <w:t>within studying organizations</w:t>
            </w:r>
            <w:r w:rsidR="00A14EDD" w:rsidRPr="00A14ED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46ADE" w:rsidRDefault="00096AB7" w:rsidP="005E239B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Clarify peculiarities of </w:t>
            </w:r>
            <w:r w:rsidRPr="00096AB7">
              <w:rPr>
                <w:color w:val="000000"/>
                <w:lang w:val="en-US"/>
              </w:rPr>
              <w:t xml:space="preserve">decision making in different forms of </w:t>
            </w:r>
            <w:r w:rsidRPr="00096AB7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80EDE" w:rsidRDefault="00096AB7" w:rsidP="00096AB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Identify </w:t>
            </w:r>
            <w:r>
              <w:rPr>
                <w:color w:val="000000"/>
                <w:lang w:val="en-GB"/>
              </w:rPr>
              <w:t>s</w:t>
            </w:r>
            <w:r w:rsidRPr="00096AB7">
              <w:rPr>
                <w:color w:val="000000"/>
                <w:lang w:val="en-GB"/>
              </w:rPr>
              <w:t xml:space="preserve">ocial-psychological features of </w:t>
            </w:r>
            <w:hyperlink r:id="rId7" w:tooltip="High reliability organization" w:history="1">
              <w:r w:rsidRPr="00096AB7">
                <w:rPr>
                  <w:rStyle w:val="a6"/>
                  <w:color w:val="auto"/>
                  <w:u w:val="none"/>
                  <w:lang w:val="en-US"/>
                </w:rPr>
                <w:t>high-reliability organizations</w:t>
              </w:r>
            </w:hyperlink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B6766F" w:rsidRDefault="00B53B43" w:rsidP="00096AB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Describe </w:t>
            </w:r>
            <w:r w:rsidR="00096AB7" w:rsidRPr="00096AB7">
              <w:rPr>
                <w:color w:val="000000"/>
                <w:lang w:val="en-US"/>
              </w:rPr>
              <w:t xml:space="preserve">high safety standards </w:t>
            </w:r>
            <w:r w:rsidR="00096AB7" w:rsidRPr="00096AB7">
              <w:rPr>
                <w:color w:val="000000"/>
                <w:lang w:val="en-GB"/>
              </w:rPr>
              <w:t>of</w:t>
            </w:r>
            <w:r w:rsidR="00096AB7" w:rsidRPr="00096AB7">
              <w:rPr>
                <w:lang w:val="en-GB"/>
              </w:rPr>
              <w:t xml:space="preserve"> </w:t>
            </w:r>
            <w:hyperlink r:id="rId8" w:tooltip="High reliability organization" w:history="1">
              <w:r w:rsidR="00096AB7" w:rsidRPr="00096AB7">
                <w:rPr>
                  <w:rStyle w:val="a6"/>
                  <w:color w:val="auto"/>
                  <w:u w:val="none"/>
                  <w:lang w:val="en-US"/>
                </w:rPr>
                <w:t>high-reliability organizations</w:t>
              </w:r>
            </w:hyperlink>
          </w:p>
        </w:tc>
        <w:tc>
          <w:tcPr>
            <w:tcW w:w="847" w:type="dxa"/>
          </w:tcPr>
          <w:p w:rsidR="00B53B43" w:rsidRPr="00811DA5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20355F" w:rsidRDefault="00B53B43" w:rsidP="00096AB7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Reveal </w:t>
            </w:r>
            <w:r w:rsidR="00096AB7">
              <w:rPr>
                <w:color w:val="000000"/>
                <w:lang w:val="en-GB"/>
              </w:rPr>
              <w:t>e</w:t>
            </w:r>
            <w:r w:rsidR="00096AB7" w:rsidRPr="00096AB7">
              <w:rPr>
                <w:color w:val="000000"/>
                <w:lang w:val="en-GB"/>
              </w:rPr>
              <w:t>conomic and social-psychological</w:t>
            </w:r>
            <w:r w:rsidR="00096AB7" w:rsidRPr="00096AB7">
              <w:rPr>
                <w:color w:val="000000"/>
                <w:lang w:val="en-US"/>
              </w:rPr>
              <w:t xml:space="preserve"> benefits of integrating research study into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53B43" w:rsidRPr="00BB25AB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1A3157" w:rsidP="003A4624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Provide instances of e</w:t>
            </w:r>
            <w:proofErr w:type="spellStart"/>
            <w:r w:rsidRPr="001A3157">
              <w:rPr>
                <w:color w:val="000000"/>
                <w:lang w:val="en-GB"/>
              </w:rPr>
              <w:t>mpiric</w:t>
            </w:r>
            <w:r w:rsidR="003A4624">
              <w:rPr>
                <w:color w:val="000000"/>
                <w:lang w:val="en-GB"/>
              </w:rPr>
              <w:t>al</w:t>
            </w:r>
            <w:proofErr w:type="spellEnd"/>
            <w:r w:rsidR="003A4624">
              <w:rPr>
                <w:color w:val="000000"/>
                <w:lang w:val="en-GB"/>
              </w:rPr>
              <w:t xml:space="preserve"> </w:t>
            </w:r>
            <w:r w:rsidRPr="001A3157">
              <w:rPr>
                <w:color w:val="000000"/>
                <w:lang w:val="en-GB"/>
              </w:rPr>
              <w:t xml:space="preserve"> evaluation of high-impact </w:t>
            </w:r>
            <w:r w:rsidRPr="001A3157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1A3157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B53B43" w:rsidP="001A315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Denote </w:t>
            </w:r>
            <w:r w:rsidR="001A3157">
              <w:rPr>
                <w:color w:val="000000"/>
                <w:lang w:val="en-GB"/>
              </w:rPr>
              <w:t>p</w:t>
            </w:r>
            <w:r w:rsidR="001A3157" w:rsidRPr="001A3157">
              <w:rPr>
                <w:color w:val="000000"/>
                <w:lang w:val="en-GB"/>
              </w:rPr>
              <w:t>urposes</w:t>
            </w:r>
            <w:r w:rsidR="001A3157" w:rsidRPr="001A3157">
              <w:rPr>
                <w:color w:val="000000"/>
                <w:lang w:val="en-US"/>
              </w:rPr>
              <w:t xml:space="preserve"> and </w:t>
            </w:r>
            <w:r w:rsidR="001A3157" w:rsidRPr="001A3157">
              <w:rPr>
                <w:color w:val="000000"/>
                <w:lang w:val="en-GB"/>
              </w:rPr>
              <w:t>benefits</w:t>
            </w:r>
            <w:r w:rsidR="001A3157" w:rsidRPr="001A3157">
              <w:rPr>
                <w:bCs/>
                <w:color w:val="000000"/>
                <w:lang w:val="en-US"/>
              </w:rPr>
              <w:t xml:space="preserve"> of study of organizations</w:t>
            </w:r>
            <w:r w:rsidR="001A3157" w:rsidRPr="001A3157">
              <w:rPr>
                <w:color w:val="000000"/>
                <w:lang w:val="en-GB"/>
              </w:rPr>
              <w:t xml:space="preserve">: </w:t>
            </w:r>
            <w:r w:rsidR="001A3157" w:rsidRPr="001A3157">
              <w:rPr>
                <w:color w:val="000000"/>
                <w:lang w:val="en-US"/>
              </w:rPr>
              <w:t>increased productivity and job performance, skills development</w:t>
            </w:r>
            <w:r w:rsidR="001A3157">
              <w:rPr>
                <w:color w:val="000000"/>
                <w:lang w:val="en-US"/>
              </w:rPr>
              <w:t xml:space="preserve">. </w:t>
            </w:r>
            <w:r w:rsidR="001A3157" w:rsidRPr="001A3157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7263D" w:rsidRDefault="00B53B43" w:rsidP="001A315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Reveal </w:t>
            </w:r>
            <w:r w:rsidR="001A3157">
              <w:rPr>
                <w:color w:val="000000"/>
                <w:lang w:val="en-GB"/>
              </w:rPr>
              <w:t>p</w:t>
            </w:r>
            <w:r w:rsidR="001A3157" w:rsidRPr="001A3157">
              <w:rPr>
                <w:color w:val="000000"/>
                <w:lang w:val="en-GB"/>
              </w:rPr>
              <w:t>urposes</w:t>
            </w:r>
            <w:r w:rsidR="001A3157" w:rsidRPr="001A3157">
              <w:rPr>
                <w:color w:val="000000"/>
                <w:lang w:val="en-US"/>
              </w:rPr>
              <w:t xml:space="preserve"> and </w:t>
            </w:r>
            <w:r w:rsidR="001A3157" w:rsidRPr="001A3157">
              <w:rPr>
                <w:color w:val="000000"/>
                <w:lang w:val="en-GB"/>
              </w:rPr>
              <w:t>benefits</w:t>
            </w:r>
            <w:r w:rsidR="001A3157" w:rsidRPr="001A3157">
              <w:rPr>
                <w:bCs/>
                <w:color w:val="000000"/>
                <w:lang w:val="en-US"/>
              </w:rPr>
              <w:t xml:space="preserve"> of study of organizations</w:t>
            </w:r>
            <w:r w:rsidR="001A3157" w:rsidRPr="001A3157">
              <w:rPr>
                <w:color w:val="000000"/>
                <w:lang w:val="en-GB"/>
              </w:rPr>
              <w:t xml:space="preserve">: </w:t>
            </w:r>
            <w:r w:rsidR="001A3157" w:rsidRPr="001A3157">
              <w:rPr>
                <w:color w:val="000000"/>
                <w:lang w:val="en-US"/>
              </w:rPr>
              <w:t>team development, decreasing safety-related accidents 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57171" w:rsidRDefault="00B53B43" w:rsidP="005E239B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Describe </w:t>
            </w:r>
            <w:r w:rsidR="001A3157">
              <w:rPr>
                <w:color w:val="000000"/>
                <w:lang w:val="en-US"/>
              </w:rPr>
              <w:t xml:space="preserve">human </w:t>
            </w:r>
            <w:r w:rsidR="001A3157" w:rsidRPr="001A3157">
              <w:rPr>
                <w:color w:val="000000"/>
                <w:lang w:val="en-US"/>
              </w:rPr>
              <w:t>needs,  motives and goals</w:t>
            </w:r>
            <w:r w:rsidR="001A3157">
              <w:rPr>
                <w:color w:val="000000"/>
                <w:lang w:val="en-US"/>
              </w:rPr>
              <w:t xml:space="preserve"> of joining to </w:t>
            </w:r>
            <w:r w:rsidR="001A3157" w:rsidRPr="001A3157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A66198" w:rsidRDefault="00B53B43" w:rsidP="006741F3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Denote </w:t>
            </w:r>
            <w:r w:rsidR="006741F3" w:rsidRPr="006741F3">
              <w:rPr>
                <w:bCs/>
                <w:color w:val="000000"/>
                <w:lang w:val="en-US"/>
              </w:rPr>
              <w:t>psychological</w:t>
            </w:r>
            <w:r w:rsidRPr="0063652F">
              <w:rPr>
                <w:color w:val="000000"/>
                <w:lang w:val="en-US"/>
              </w:rPr>
              <w:t xml:space="preserve"> preconditions of human activity</w:t>
            </w:r>
            <w:r w:rsidR="006741F3">
              <w:rPr>
                <w:color w:val="000000"/>
                <w:lang w:val="en-US"/>
              </w:rPr>
              <w:t xml:space="preserve"> in various </w:t>
            </w:r>
            <w:r w:rsidR="006741F3" w:rsidRPr="006741F3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F06D0F" w:rsidRDefault="00B53B43" w:rsidP="006741F3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Distinguish actions, operations, abilities and skills in the structure of </w:t>
            </w:r>
            <w:r w:rsidR="006741F3">
              <w:rPr>
                <w:color w:val="000000"/>
                <w:lang w:val="en-US"/>
              </w:rPr>
              <w:t>efficient</w:t>
            </w:r>
            <w:r w:rsidRPr="0063652F">
              <w:rPr>
                <w:color w:val="000000"/>
                <w:lang w:val="en-US"/>
              </w:rPr>
              <w:t xml:space="preserve"> activity</w:t>
            </w:r>
            <w:r w:rsidR="006741F3">
              <w:rPr>
                <w:color w:val="000000"/>
                <w:lang w:val="en-US"/>
              </w:rPr>
              <w:t xml:space="preserve"> in different </w:t>
            </w:r>
            <w:r w:rsidR="006741F3" w:rsidRPr="006741F3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74B5" w:rsidRDefault="006741F3" w:rsidP="006741F3">
            <w:pPr>
              <w:jc w:val="both"/>
              <w:rPr>
                <w:sz w:val="22"/>
                <w:szCs w:val="22"/>
                <w:lang w:val="en-US"/>
              </w:rPr>
            </w:pPr>
            <w:r w:rsidRPr="006741F3">
              <w:rPr>
                <w:color w:val="000000"/>
                <w:lang w:val="en-GB"/>
              </w:rPr>
              <w:t xml:space="preserve">Analyse </w:t>
            </w:r>
            <w:r>
              <w:rPr>
                <w:color w:val="000000"/>
                <w:lang w:val="en-GB"/>
              </w:rPr>
              <w:t>o</w:t>
            </w:r>
            <w:r w:rsidRPr="006741F3">
              <w:rPr>
                <w:color w:val="000000"/>
                <w:lang w:val="en-GB"/>
              </w:rPr>
              <w:t>rganizations from the point of view of social and political psychology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356136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17FB3" w:rsidRDefault="00A76BC7" w:rsidP="00A76BC7">
            <w:pPr>
              <w:jc w:val="both"/>
              <w:rPr>
                <w:sz w:val="22"/>
                <w:szCs w:val="22"/>
                <w:lang w:val="en-US"/>
              </w:rPr>
            </w:pPr>
            <w:r w:rsidRPr="00A76BC7">
              <w:rPr>
                <w:color w:val="000000"/>
                <w:lang w:val="en-US"/>
              </w:rPr>
              <w:t>Reveal</w:t>
            </w:r>
            <w:r w:rsidRPr="00A76BC7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e</w:t>
            </w:r>
            <w:r w:rsidRPr="00A76BC7">
              <w:rPr>
                <w:color w:val="000000"/>
                <w:lang w:val="en-GB"/>
              </w:rPr>
              <w:t>conomic, social</w:t>
            </w:r>
            <w:r>
              <w:rPr>
                <w:color w:val="000000"/>
                <w:lang w:val="en-GB"/>
              </w:rPr>
              <w:t>, cultural and</w:t>
            </w:r>
            <w:r w:rsidRPr="00A76BC7">
              <w:rPr>
                <w:color w:val="000000"/>
                <w:lang w:val="en-GB"/>
              </w:rPr>
              <w:t xml:space="preserve"> political phenomena in the forming of various  </w:t>
            </w:r>
            <w:r w:rsidRPr="00A76BC7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A76BC7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A76BC7">
              <w:rPr>
                <w:color w:val="000000"/>
                <w:lang w:val="en-GB"/>
              </w:rPr>
              <w:t xml:space="preserve">Describe social-psychological features of efficient </w:t>
            </w:r>
            <w:r w:rsidRPr="00A76BC7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0930A2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9D4BA2" w:rsidRDefault="00B53B43" w:rsidP="009D4BA2">
            <w:pPr>
              <w:jc w:val="both"/>
              <w:rPr>
                <w:sz w:val="22"/>
                <w:szCs w:val="22"/>
                <w:lang w:val="en-US"/>
              </w:rPr>
            </w:pPr>
            <w:r w:rsidRPr="009D4BA2">
              <w:rPr>
                <w:color w:val="000000"/>
                <w:lang w:val="en-US"/>
              </w:rPr>
              <w:t xml:space="preserve">Denote </w:t>
            </w:r>
            <w:r w:rsidR="009D4BA2" w:rsidRPr="009D4BA2">
              <w:rPr>
                <w:color w:val="000000"/>
                <w:lang w:val="en-GB"/>
              </w:rPr>
              <w:t xml:space="preserve">main research practices in the </w:t>
            </w:r>
            <w:r w:rsidR="009D4BA2" w:rsidRPr="009D4BA2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0930A2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8B7C38" w:rsidRDefault="009D4BA2" w:rsidP="009D4BA2">
            <w:pPr>
              <w:jc w:val="both"/>
              <w:rPr>
                <w:sz w:val="22"/>
                <w:szCs w:val="22"/>
                <w:lang w:val="en-US"/>
              </w:rPr>
            </w:pPr>
            <w:r w:rsidRPr="009D4BA2">
              <w:rPr>
                <w:color w:val="000000"/>
                <w:lang w:val="en-US"/>
              </w:rPr>
              <w:t>Provide instances of</w:t>
            </w:r>
            <w:r w:rsidR="00B53B43" w:rsidRPr="0063652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e</w:t>
            </w:r>
            <w:r w:rsidRPr="009D4BA2">
              <w:rPr>
                <w:color w:val="000000"/>
                <w:lang w:val="en-GB"/>
              </w:rPr>
              <w:t xml:space="preserve">valuation and assessments </w:t>
            </w:r>
            <w:r w:rsidRPr="009D4BA2">
              <w:rPr>
                <w:color w:val="000000"/>
                <w:lang w:val="en-US"/>
              </w:rPr>
              <w:t xml:space="preserve">of </w:t>
            </w:r>
            <w:r w:rsidRPr="009D4BA2">
              <w:rPr>
                <w:bCs/>
                <w:color w:val="000000"/>
                <w:lang w:val="en-US"/>
              </w:rPr>
              <w:t>organizations</w:t>
            </w:r>
            <w:r w:rsidRPr="009D4BA2">
              <w:rPr>
                <w:color w:val="000000"/>
                <w:lang w:val="en-US"/>
              </w:rPr>
              <w:t xml:space="preserve"> through their development and performance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8B7C38" w:rsidRDefault="009D4BA2" w:rsidP="009D4BA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>Clarify w</w:t>
            </w:r>
            <w:r w:rsidRPr="009D4BA2">
              <w:rPr>
                <w:color w:val="000000"/>
                <w:lang w:val="en-GB"/>
              </w:rPr>
              <w:t xml:space="preserve">ays to reveal </w:t>
            </w:r>
            <w:r w:rsidRPr="009D4BA2">
              <w:rPr>
                <w:bCs/>
                <w:color w:val="000000"/>
                <w:lang w:val="en-US"/>
              </w:rPr>
              <w:t>organizations</w:t>
            </w:r>
            <w:r w:rsidRPr="009D4BA2">
              <w:rPr>
                <w:color w:val="000000"/>
                <w:lang w:val="en-GB"/>
              </w:rPr>
              <w:t>’</w:t>
            </w:r>
            <w:r w:rsidRPr="009D4BA2">
              <w:rPr>
                <w:color w:val="000000"/>
                <w:lang w:val="en-US"/>
              </w:rPr>
              <w:t xml:space="preserve"> specific features skills to develop and grow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8B7C38" w:rsidRDefault="009D4BA2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9D4BA2">
              <w:rPr>
                <w:color w:val="000000"/>
                <w:lang w:val="en-GB"/>
              </w:rPr>
              <w:t>Define personality</w:t>
            </w:r>
            <w:r w:rsidR="00C94596">
              <w:rPr>
                <w:color w:val="000000"/>
                <w:lang w:val="en-GB"/>
              </w:rPr>
              <w:t>’s</w:t>
            </w:r>
            <w:r w:rsidRPr="009D4BA2">
              <w:rPr>
                <w:color w:val="000000"/>
                <w:lang w:val="en-GB"/>
              </w:rPr>
              <w:t xml:space="preserve"> </w:t>
            </w:r>
            <w:r w:rsidRPr="009D4BA2">
              <w:rPr>
                <w:color w:val="000000"/>
                <w:lang w:val="en-US"/>
              </w:rPr>
              <w:t xml:space="preserve">adaptive potential towards inclusion to different </w:t>
            </w:r>
            <w:r w:rsidRPr="009D4BA2">
              <w:rPr>
                <w:bCs/>
                <w:color w:val="000000"/>
                <w:lang w:val="en-US"/>
              </w:rPr>
              <w:t>organizations</w:t>
            </w:r>
            <w:r w:rsidRPr="009D4BA2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B53B43" w:rsidP="00C94596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Distinguish </w:t>
            </w:r>
            <w:r w:rsidR="00C94596">
              <w:rPr>
                <w:color w:val="000000"/>
                <w:lang w:val="en-GB"/>
              </w:rPr>
              <w:t>m</w:t>
            </w:r>
            <w:r w:rsidR="00C94596" w:rsidRPr="00C94596">
              <w:rPr>
                <w:color w:val="000000"/>
                <w:lang w:val="en-GB"/>
              </w:rPr>
              <w:t xml:space="preserve">ain issues of </w:t>
            </w:r>
            <w:r w:rsidR="00C94596" w:rsidRPr="00C94596">
              <w:rPr>
                <w:bCs/>
                <w:color w:val="000000"/>
                <w:lang w:val="en-US"/>
              </w:rPr>
              <w:t>study of organizations</w:t>
            </w:r>
            <w:r w:rsidR="00C94596" w:rsidRPr="00C94596">
              <w:rPr>
                <w:color w:val="000000"/>
                <w:lang w:val="en-US"/>
              </w:rPr>
              <w:t xml:space="preserve"> within diversity of professions and specialties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1257" w:rsidRDefault="00C94596" w:rsidP="00C9459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>Identify m</w:t>
            </w:r>
            <w:r w:rsidRPr="00C94596">
              <w:rPr>
                <w:color w:val="000000"/>
                <w:lang w:val="en-GB"/>
              </w:rPr>
              <w:t xml:space="preserve">ain issues of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  <w:r w:rsidRPr="00C94596">
              <w:rPr>
                <w:color w:val="000000"/>
                <w:lang w:val="en-US"/>
              </w:rPr>
              <w:t xml:space="preserve"> within diversity of professions and specialties</w:t>
            </w:r>
          </w:p>
        </w:tc>
        <w:tc>
          <w:tcPr>
            <w:tcW w:w="847" w:type="dxa"/>
          </w:tcPr>
          <w:p w:rsidR="00B53B43" w:rsidRPr="00DE21D9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356136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44B58" w:rsidRDefault="00C94596" w:rsidP="00C9459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Denote</w:t>
            </w:r>
            <w:r w:rsidR="00B53B43" w:rsidRPr="0063652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b</w:t>
            </w:r>
            <w:r w:rsidRPr="00C94596">
              <w:rPr>
                <w:color w:val="000000"/>
                <w:lang w:val="en-GB"/>
              </w:rPr>
              <w:t xml:space="preserve">asic phenomena of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  <w:r w:rsidRPr="00C94596">
              <w:rPr>
                <w:color w:val="000000"/>
                <w:lang w:val="en-GB"/>
              </w:rPr>
              <w:t xml:space="preserve"> in connection to psychology of labour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1257" w:rsidRDefault="00C94596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C94596">
              <w:rPr>
                <w:color w:val="000000"/>
                <w:lang w:val="en-GB"/>
              </w:rPr>
              <w:t xml:space="preserve">How to acquire </w:t>
            </w:r>
            <w:r w:rsidRPr="00C94596">
              <w:rPr>
                <w:color w:val="000000"/>
                <w:lang w:val="en-US"/>
              </w:rPr>
              <w:t xml:space="preserve">the necessity to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  <w:r w:rsidRPr="00C94596">
              <w:rPr>
                <w:color w:val="000000"/>
                <w:lang w:val="en-US"/>
              </w:rPr>
              <w:t xml:space="preserve"> in life-span perspective?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44B58" w:rsidRDefault="00C94596" w:rsidP="00C9459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Reveal</w:t>
            </w:r>
            <w:r w:rsidR="00B53B43" w:rsidRPr="0063652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</w:t>
            </w:r>
            <w:r w:rsidRPr="00C94596">
              <w:rPr>
                <w:color w:val="000000"/>
                <w:lang w:val="en-GB"/>
              </w:rPr>
              <w:t xml:space="preserve">ultural roots and cross-cultural features of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  <w:r w:rsidRPr="00C94596">
              <w:rPr>
                <w:color w:val="000000"/>
                <w:lang w:val="en-GB"/>
              </w:rPr>
              <w:t xml:space="preserve"> in modern conditions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B53B43" w:rsidP="00465C75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Distinguish </w:t>
            </w:r>
            <w:r w:rsidR="00465C75">
              <w:rPr>
                <w:color w:val="000000"/>
                <w:lang w:val="en-GB"/>
              </w:rPr>
              <w:t>c</w:t>
            </w:r>
            <w:r w:rsidR="00C94596" w:rsidRPr="00C94596">
              <w:rPr>
                <w:color w:val="000000"/>
                <w:lang w:val="en-GB"/>
              </w:rPr>
              <w:t xml:space="preserve">ultural, cross-cultural and ethnical specifics of </w:t>
            </w:r>
            <w:r w:rsidR="00C94596" w:rsidRPr="00C94596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C94596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C94596">
              <w:rPr>
                <w:color w:val="000000"/>
                <w:lang w:val="en-GB"/>
              </w:rPr>
              <w:t xml:space="preserve">Clarify cultural and cross-cultural approaches to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1257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Differentiate</w:t>
            </w:r>
            <w:r w:rsidRPr="007F6494">
              <w:rPr>
                <w:color w:val="000000"/>
                <w:lang w:val="en-GB"/>
              </w:rPr>
              <w:t xml:space="preserve"> social state and social role of personality in society and organization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US"/>
              </w:rPr>
              <w:t xml:space="preserve">Define </w:t>
            </w:r>
            <w:r w:rsidRPr="007F6494">
              <w:rPr>
                <w:color w:val="000000"/>
                <w:lang w:val="en-GB"/>
              </w:rPr>
              <w:t>team-leader roles by analysis and evaluation of personality’s psychological features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GB"/>
              </w:rPr>
              <w:t>Characterize</w:t>
            </w:r>
            <w:r w:rsidRPr="007F6494">
              <w:rPr>
                <w:color w:val="000000"/>
                <w:lang w:val="en-US"/>
              </w:rPr>
              <w:t xml:space="preserve"> personality of the leader as a subject of organization manager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193C8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GB"/>
              </w:rPr>
              <w:t xml:space="preserve">Consider a team-leader as a subject of </w:t>
            </w:r>
            <w:r w:rsidRPr="007F6494">
              <w:rPr>
                <w:color w:val="000000"/>
                <w:lang w:val="en-US"/>
              </w:rPr>
              <w:t xml:space="preserve">organization management on the bases of managerial styles research  </w:t>
            </w:r>
          </w:p>
        </w:tc>
        <w:tc>
          <w:tcPr>
            <w:tcW w:w="847" w:type="dxa"/>
          </w:tcPr>
          <w:p w:rsidR="00B53B43" w:rsidRDefault="007F6494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7F6494" w:rsidP="007F6494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US"/>
              </w:rPr>
              <w:t xml:space="preserve">Distinguish different styles </w:t>
            </w:r>
            <w:r>
              <w:rPr>
                <w:color w:val="000000"/>
                <w:lang w:val="en-US"/>
              </w:rPr>
              <w:t xml:space="preserve">of </w:t>
            </w:r>
            <w:r w:rsidRPr="007F6494">
              <w:rPr>
                <w:color w:val="000000"/>
                <w:lang w:val="en-US"/>
              </w:rPr>
              <w:t>organization</w:t>
            </w:r>
            <w:r>
              <w:rPr>
                <w:color w:val="000000"/>
                <w:lang w:val="en-US"/>
              </w:rPr>
              <w:t xml:space="preserve">al </w:t>
            </w:r>
            <w:r w:rsidRPr="007F6494">
              <w:rPr>
                <w:color w:val="000000"/>
                <w:lang w:val="en-US"/>
              </w:rPr>
              <w:t>lead</w:t>
            </w:r>
            <w:r>
              <w:rPr>
                <w:color w:val="000000"/>
                <w:lang w:val="en-US"/>
              </w:rPr>
              <w:t xml:space="preserve">ership </w:t>
            </w:r>
            <w:r w:rsidRPr="007F6494">
              <w:rPr>
                <w:color w:val="000000"/>
                <w:lang w:val="en-US"/>
              </w:rPr>
              <w:t>according to their efficiency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87931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US"/>
              </w:rPr>
              <w:t>Compose a psychological portrait of the modern leader of organization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9770C" w:rsidRDefault="008F25E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8F25E4">
              <w:rPr>
                <w:color w:val="000000"/>
                <w:lang w:val="en-GB"/>
              </w:rPr>
              <w:t xml:space="preserve">Define personality in connection with building up a business career in organization  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9770C" w:rsidRDefault="008F25E4" w:rsidP="008F25E4">
            <w:pPr>
              <w:jc w:val="both"/>
              <w:rPr>
                <w:lang w:val="en-US"/>
              </w:rPr>
            </w:pPr>
            <w:r w:rsidRPr="008F25E4">
              <w:rPr>
                <w:bCs/>
                <w:color w:val="000000"/>
                <w:lang w:val="en-US"/>
              </w:rPr>
              <w:t>Analy</w:t>
            </w:r>
            <w:r>
              <w:rPr>
                <w:bCs/>
                <w:color w:val="000000"/>
                <w:lang w:val="en-US"/>
              </w:rPr>
              <w:t>z</w:t>
            </w:r>
            <w:r w:rsidRPr="008F25E4">
              <w:rPr>
                <w:bCs/>
                <w:color w:val="000000"/>
                <w:lang w:val="en-US"/>
              </w:rPr>
              <w:t>e</w:t>
            </w:r>
            <w:r>
              <w:rPr>
                <w:bCs/>
                <w:color w:val="000000"/>
                <w:lang w:val="en-US"/>
              </w:rPr>
              <w:t xml:space="preserve"> </w:t>
            </w:r>
            <w:r w:rsidRPr="008F25E4">
              <w:rPr>
                <w:bCs/>
                <w:color w:val="000000"/>
                <w:lang w:val="en-US"/>
              </w:rPr>
              <w:t xml:space="preserve">technologies </w:t>
            </w:r>
            <w:r w:rsidRPr="008F25E4">
              <w:rPr>
                <w:color w:val="000000"/>
                <w:lang w:val="en-US"/>
              </w:rPr>
              <w:t xml:space="preserve"> </w:t>
            </w:r>
            <w:r w:rsidRPr="008F25E4">
              <w:rPr>
                <w:color w:val="000000"/>
                <w:lang w:val="en-GB"/>
              </w:rPr>
              <w:t xml:space="preserve">of career promotion and evaluation of personality career potential 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Default="0020025F" w:rsidP="0020025F">
      <w:pPr>
        <w:rPr>
          <w:b/>
          <w:lang w:val="en-US"/>
        </w:rPr>
      </w:pPr>
    </w:p>
    <w:p w:rsidR="0020025F" w:rsidRDefault="0020025F" w:rsidP="0020025F">
      <w:pPr>
        <w:rPr>
          <w:b/>
          <w:lang w:val="en-US"/>
        </w:rPr>
      </w:pPr>
      <w:r w:rsidRPr="00B67C05">
        <w:rPr>
          <w:b/>
          <w:lang w:val="en-AU"/>
        </w:rPr>
        <w:t>Bureau of the faculty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  <w:t xml:space="preserve">       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N.S.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Zhubanazarova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20025F">
      <w:pPr>
        <w:rPr>
          <w:b/>
          <w:lang w:val="en-US"/>
        </w:rPr>
      </w:pPr>
    </w:p>
    <w:p w:rsidR="0020025F" w:rsidRDefault="0020025F" w:rsidP="00663E84">
      <w:pPr>
        <w:rPr>
          <w:b/>
          <w:lang w:val="en-US"/>
        </w:rPr>
      </w:pPr>
      <w:r w:rsidRPr="00B67C05">
        <w:rPr>
          <w:b/>
          <w:lang w:val="en-US"/>
        </w:rPr>
        <w:t>Head of the Chair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Z.B.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Madalieva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663E84">
      <w:pPr>
        <w:rPr>
          <w:b/>
          <w:lang w:val="en-US"/>
        </w:rPr>
      </w:pPr>
    </w:p>
    <w:p w:rsidR="0020025F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B67C05">
        <w:rPr>
          <w:b/>
          <w:lang w:val="en-US"/>
        </w:rPr>
        <w:t xml:space="preserve">Lecturer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17A95">
        <w:rPr>
          <w:b/>
          <w:lang w:val="en-US"/>
        </w:rPr>
        <w:t>D.D.</w:t>
      </w:r>
      <w:r w:rsidRPr="00B67C05">
        <w:rPr>
          <w:b/>
          <w:lang w:val="en-US"/>
        </w:rPr>
        <w:t xml:space="preserve"> </w:t>
      </w:r>
      <w:proofErr w:type="spellStart"/>
      <w:r w:rsidR="00F17A95">
        <w:rPr>
          <w:b/>
          <w:lang w:val="en-US"/>
        </w:rPr>
        <w:t>Duisenbekov</w:t>
      </w:r>
      <w:proofErr w:type="spellEnd"/>
    </w:p>
    <w:p w:rsidR="000C3955" w:rsidRPr="00F052C2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B67C05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B67C05">
        <w:rPr>
          <w:b/>
          <w:lang w:val="en-US"/>
        </w:rPr>
        <w:t>Expert ____________________</w:t>
      </w:r>
    </w:p>
    <w:sectPr w:rsidR="00EA4E44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96AB7"/>
    <w:rsid w:val="000B4B0B"/>
    <w:rsid w:val="000C3955"/>
    <w:rsid w:val="00124252"/>
    <w:rsid w:val="00161734"/>
    <w:rsid w:val="00193C89"/>
    <w:rsid w:val="001A3157"/>
    <w:rsid w:val="0020025F"/>
    <w:rsid w:val="002722A7"/>
    <w:rsid w:val="002740E6"/>
    <w:rsid w:val="002871DE"/>
    <w:rsid w:val="00295404"/>
    <w:rsid w:val="002A490F"/>
    <w:rsid w:val="00301BE8"/>
    <w:rsid w:val="003111C5"/>
    <w:rsid w:val="003138AE"/>
    <w:rsid w:val="00317500"/>
    <w:rsid w:val="00355EA0"/>
    <w:rsid w:val="00356136"/>
    <w:rsid w:val="0039578A"/>
    <w:rsid w:val="003A4624"/>
    <w:rsid w:val="00416B58"/>
    <w:rsid w:val="00442B32"/>
    <w:rsid w:val="00446E75"/>
    <w:rsid w:val="00457DAD"/>
    <w:rsid w:val="00465C75"/>
    <w:rsid w:val="00494D8A"/>
    <w:rsid w:val="004B1353"/>
    <w:rsid w:val="004B426F"/>
    <w:rsid w:val="004B46DE"/>
    <w:rsid w:val="00510D4E"/>
    <w:rsid w:val="0053294C"/>
    <w:rsid w:val="00543DB4"/>
    <w:rsid w:val="0055300E"/>
    <w:rsid w:val="00562C97"/>
    <w:rsid w:val="005A538B"/>
    <w:rsid w:val="005B5CD5"/>
    <w:rsid w:val="005D12B6"/>
    <w:rsid w:val="005F3234"/>
    <w:rsid w:val="006453E5"/>
    <w:rsid w:val="00663E84"/>
    <w:rsid w:val="006741F3"/>
    <w:rsid w:val="00732638"/>
    <w:rsid w:val="0075084B"/>
    <w:rsid w:val="007914E9"/>
    <w:rsid w:val="007928FD"/>
    <w:rsid w:val="007C390A"/>
    <w:rsid w:val="007F6494"/>
    <w:rsid w:val="00811DA5"/>
    <w:rsid w:val="0084703C"/>
    <w:rsid w:val="008515D0"/>
    <w:rsid w:val="00893F75"/>
    <w:rsid w:val="008C7CCA"/>
    <w:rsid w:val="008F25E4"/>
    <w:rsid w:val="00921E0F"/>
    <w:rsid w:val="00937691"/>
    <w:rsid w:val="0093778A"/>
    <w:rsid w:val="009D2F29"/>
    <w:rsid w:val="009D4BA2"/>
    <w:rsid w:val="009E3711"/>
    <w:rsid w:val="00A14EDD"/>
    <w:rsid w:val="00A314CB"/>
    <w:rsid w:val="00A62423"/>
    <w:rsid w:val="00A76BC7"/>
    <w:rsid w:val="00A90F7C"/>
    <w:rsid w:val="00AB1503"/>
    <w:rsid w:val="00AD4922"/>
    <w:rsid w:val="00AE2518"/>
    <w:rsid w:val="00B058CD"/>
    <w:rsid w:val="00B26D6D"/>
    <w:rsid w:val="00B53B43"/>
    <w:rsid w:val="00B67C05"/>
    <w:rsid w:val="00B8041B"/>
    <w:rsid w:val="00B9599D"/>
    <w:rsid w:val="00BA0A11"/>
    <w:rsid w:val="00BB25AB"/>
    <w:rsid w:val="00BC6214"/>
    <w:rsid w:val="00C51ABE"/>
    <w:rsid w:val="00C908EB"/>
    <w:rsid w:val="00C9427D"/>
    <w:rsid w:val="00C94596"/>
    <w:rsid w:val="00CA3B81"/>
    <w:rsid w:val="00D42318"/>
    <w:rsid w:val="00DE097E"/>
    <w:rsid w:val="00DE21D9"/>
    <w:rsid w:val="00E36DA1"/>
    <w:rsid w:val="00E44059"/>
    <w:rsid w:val="00EA4E44"/>
    <w:rsid w:val="00F052C2"/>
    <w:rsid w:val="00F17A95"/>
    <w:rsid w:val="00F92B2C"/>
    <w:rsid w:val="00F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  <w:style w:type="character" w:styleId="a6">
    <w:name w:val="Hyperlink"/>
    <w:basedOn w:val="a0"/>
    <w:uiPriority w:val="99"/>
    <w:unhideWhenUsed/>
    <w:rsid w:val="00096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  <w:style w:type="character" w:styleId="a6">
    <w:name w:val="Hyperlink"/>
    <w:basedOn w:val="a0"/>
    <w:uiPriority w:val="99"/>
    <w:unhideWhenUsed/>
    <w:rsid w:val="00096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igh_reliability_organiza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High_reliability_organiz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7E7B-8EB0-45EC-BB2A-757DCDE5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8</cp:revision>
  <dcterms:created xsi:type="dcterms:W3CDTF">2019-12-07T08:48:00Z</dcterms:created>
  <dcterms:modified xsi:type="dcterms:W3CDTF">2020-09-20T18:30:00Z</dcterms:modified>
</cp:coreProperties>
</file>